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474C" w14:textId="41197F88" w:rsidR="009F3E81" w:rsidRDefault="009F3E81">
      <w:pPr>
        <w:rPr>
          <w:lang w:val="sv-SE"/>
        </w:rPr>
      </w:pPr>
      <w:r>
        <w:rPr>
          <w:lang w:val="sv-SE"/>
        </w:rPr>
        <w:t xml:space="preserve">Reseberättelse </w:t>
      </w:r>
    </w:p>
    <w:p w14:paraId="0A3E5D5A" w14:textId="77777777" w:rsidR="00F52B99" w:rsidRDefault="00F52B99">
      <w:pPr>
        <w:rPr>
          <w:lang w:val="sv-SE"/>
        </w:rPr>
      </w:pPr>
    </w:p>
    <w:p w14:paraId="3A46D7F8" w14:textId="10F33F0C" w:rsidR="008566F3" w:rsidRDefault="001C5ADF">
      <w:pPr>
        <w:rPr>
          <w:lang w:val="sv-SE"/>
        </w:rPr>
      </w:pPr>
      <w:r>
        <w:rPr>
          <w:lang w:val="sv-SE"/>
        </w:rPr>
        <w:t xml:space="preserve">Jag har varit på </w:t>
      </w:r>
      <w:r w:rsidR="00D03117">
        <w:rPr>
          <w:lang w:val="sv-SE"/>
        </w:rPr>
        <w:t xml:space="preserve">IBUS KURS </w:t>
      </w:r>
      <w:r w:rsidR="00D03117">
        <w:rPr>
          <w:lang w:val="en-GB"/>
        </w:rPr>
        <w:t>som f</w:t>
      </w:r>
      <w:r w:rsidR="00D03117">
        <w:rPr>
          <w:lang w:val="sv-SE"/>
        </w:rPr>
        <w:t>ör 31 år i rad</w:t>
      </w:r>
      <w:r w:rsidR="005659BD">
        <w:rPr>
          <w:lang w:val="sv-SE"/>
        </w:rPr>
        <w:t xml:space="preserve"> </w:t>
      </w:r>
      <w:r w:rsidR="00215FE1">
        <w:rPr>
          <w:lang w:val="sv-SE"/>
        </w:rPr>
        <w:t xml:space="preserve">levererar utbildning inom </w:t>
      </w:r>
      <w:proofErr w:type="spellStart"/>
      <w:r w:rsidR="00215FE1">
        <w:rPr>
          <w:lang w:val="sv-SE"/>
        </w:rPr>
        <w:t>bröstradio</w:t>
      </w:r>
      <w:r w:rsidR="008566F3">
        <w:rPr>
          <w:lang w:val="sv-SE"/>
        </w:rPr>
        <w:t>gi</w:t>
      </w:r>
      <w:proofErr w:type="spellEnd"/>
      <w:r w:rsidR="008566F3">
        <w:rPr>
          <w:lang w:val="sv-SE"/>
        </w:rPr>
        <w:t xml:space="preserve"> av hög </w:t>
      </w:r>
      <w:proofErr w:type="spellStart"/>
      <w:r w:rsidR="008566F3">
        <w:rPr>
          <w:lang w:val="sv-SE"/>
        </w:rPr>
        <w:t>kvalite</w:t>
      </w:r>
      <w:proofErr w:type="spellEnd"/>
      <w:r w:rsidR="008566F3">
        <w:rPr>
          <w:lang w:val="sv-SE"/>
        </w:rPr>
        <w:t>.</w:t>
      </w:r>
    </w:p>
    <w:p w14:paraId="5EC66694" w14:textId="03A90DDE" w:rsidR="008566F3" w:rsidRDefault="008566F3">
      <w:pPr>
        <w:rPr>
          <w:lang w:val="sv-SE"/>
        </w:rPr>
      </w:pPr>
      <w:r>
        <w:rPr>
          <w:lang w:val="sv-SE"/>
        </w:rPr>
        <w:t>Den utfördes i Aten</w:t>
      </w:r>
      <w:r w:rsidR="00564BAD">
        <w:rPr>
          <w:lang w:val="sv-SE"/>
        </w:rPr>
        <w:t>, Grekland</w:t>
      </w:r>
      <w:r w:rsidR="00B47134">
        <w:rPr>
          <w:lang w:val="sv-SE"/>
        </w:rPr>
        <w:t xml:space="preserve">, var </w:t>
      </w:r>
      <w:r w:rsidR="00EA1C1F">
        <w:rPr>
          <w:lang w:val="sv-SE"/>
        </w:rPr>
        <w:t xml:space="preserve"> </w:t>
      </w:r>
      <w:r w:rsidR="00564BAD">
        <w:rPr>
          <w:lang w:val="sv-SE"/>
        </w:rPr>
        <w:t>3</w:t>
      </w:r>
      <w:r w:rsidR="00C85D7A">
        <w:rPr>
          <w:lang w:val="sv-SE"/>
        </w:rPr>
        <w:t xml:space="preserve"> </w:t>
      </w:r>
      <w:proofErr w:type="spellStart"/>
      <w:r w:rsidR="00C85D7A">
        <w:rPr>
          <w:lang w:val="sv-SE"/>
        </w:rPr>
        <w:t>dagar</w:t>
      </w:r>
      <w:r w:rsidR="00B47134">
        <w:rPr>
          <w:lang w:val="sv-SE"/>
        </w:rPr>
        <w:t>skurs</w:t>
      </w:r>
      <w:proofErr w:type="spellEnd"/>
      <w:r w:rsidR="00B47134">
        <w:rPr>
          <w:lang w:val="sv-SE"/>
        </w:rPr>
        <w:t xml:space="preserve"> under juni månad 2022.</w:t>
      </w:r>
    </w:p>
    <w:p w14:paraId="6FAF3A81" w14:textId="77777777" w:rsidR="00480618" w:rsidRDefault="00480618">
      <w:pPr>
        <w:rPr>
          <w:lang w:val="sv-SE"/>
        </w:rPr>
      </w:pPr>
    </w:p>
    <w:p w14:paraId="45FD5DE5" w14:textId="5EA15E65" w:rsidR="00721F40" w:rsidRDefault="00480618">
      <w:pPr>
        <w:rPr>
          <w:lang w:val="sv-SE"/>
        </w:rPr>
      </w:pPr>
      <w:r>
        <w:rPr>
          <w:lang w:val="sv-SE"/>
        </w:rPr>
        <w:t>Dag 1</w:t>
      </w:r>
    </w:p>
    <w:p w14:paraId="300EA85F" w14:textId="306463B2" w:rsidR="008566F3" w:rsidRDefault="00C85D7A">
      <w:pPr>
        <w:rPr>
          <w:lang w:val="sv-SE"/>
        </w:rPr>
      </w:pPr>
      <w:r>
        <w:rPr>
          <w:lang w:val="sv-SE"/>
        </w:rPr>
        <w:t xml:space="preserve">Vi gick igenom </w:t>
      </w:r>
      <w:r w:rsidR="00B15A3A">
        <w:rPr>
          <w:lang w:val="sv-SE"/>
        </w:rPr>
        <w:t>principer av ultraljud undersökning</w:t>
      </w:r>
      <w:r w:rsidR="00721F40">
        <w:rPr>
          <w:lang w:val="sv-SE"/>
        </w:rPr>
        <w:t xml:space="preserve"> o</w:t>
      </w:r>
      <w:r w:rsidR="000E71BE">
        <w:rPr>
          <w:lang w:val="sv-SE"/>
        </w:rPr>
        <w:t>ch hur det kan appliceras på bröst</w:t>
      </w:r>
      <w:r w:rsidR="00480618">
        <w:rPr>
          <w:lang w:val="sv-SE"/>
        </w:rPr>
        <w:t>.</w:t>
      </w:r>
    </w:p>
    <w:p w14:paraId="0E91FF02" w14:textId="7F5AA7C4" w:rsidR="000065E1" w:rsidRDefault="000065E1">
      <w:pPr>
        <w:rPr>
          <w:lang w:val="sv-SE"/>
        </w:rPr>
      </w:pPr>
      <w:r>
        <w:rPr>
          <w:lang w:val="sv-SE"/>
        </w:rPr>
        <w:t xml:space="preserve">Hur </w:t>
      </w:r>
      <w:proofErr w:type="spellStart"/>
      <w:r>
        <w:rPr>
          <w:lang w:val="sv-SE"/>
        </w:rPr>
        <w:t>elastogr</w:t>
      </w:r>
      <w:r w:rsidR="00480618">
        <w:rPr>
          <w:lang w:val="sv-SE"/>
        </w:rPr>
        <w:t>a</w:t>
      </w:r>
      <w:r>
        <w:rPr>
          <w:lang w:val="sv-SE"/>
        </w:rPr>
        <w:t>phy</w:t>
      </w:r>
      <w:proofErr w:type="spellEnd"/>
      <w:r>
        <w:rPr>
          <w:lang w:val="sv-SE"/>
        </w:rPr>
        <w:t xml:space="preserve"> och doppler kan appliceras på ultraljud bröstun</w:t>
      </w:r>
      <w:r w:rsidR="00B85338">
        <w:rPr>
          <w:lang w:val="sv-SE"/>
        </w:rPr>
        <w:t>dersökningar och kan hjälpa med diagnostiken</w:t>
      </w:r>
      <w:r w:rsidR="00B617D5">
        <w:rPr>
          <w:lang w:val="sv-SE"/>
        </w:rPr>
        <w:t>.</w:t>
      </w:r>
    </w:p>
    <w:p w14:paraId="749EAE39" w14:textId="53E2FB92" w:rsidR="00B85338" w:rsidRDefault="00A35551">
      <w:pPr>
        <w:rPr>
          <w:lang w:val="sv-SE"/>
        </w:rPr>
      </w:pPr>
      <w:r>
        <w:rPr>
          <w:lang w:val="sv-SE"/>
        </w:rPr>
        <w:t>Vad är digital mammografi, MRI</w:t>
      </w:r>
      <w:r w:rsidR="00B94873">
        <w:rPr>
          <w:lang w:val="sv-SE"/>
        </w:rPr>
        <w:t xml:space="preserve">, </w:t>
      </w:r>
      <w:proofErr w:type="spellStart"/>
      <w:r w:rsidR="00B94873">
        <w:rPr>
          <w:lang w:val="sv-SE"/>
        </w:rPr>
        <w:t>tomosyntesis</w:t>
      </w:r>
      <w:proofErr w:type="spellEnd"/>
      <w:r w:rsidR="00B94873">
        <w:rPr>
          <w:lang w:val="sv-SE"/>
        </w:rPr>
        <w:t xml:space="preserve"> och automatisk ultraljud (ABUS) och vilken betydelse de har på </w:t>
      </w:r>
      <w:proofErr w:type="spellStart"/>
      <w:r w:rsidR="00B94873">
        <w:rPr>
          <w:lang w:val="sv-SE"/>
        </w:rPr>
        <w:t>bröst</w:t>
      </w:r>
      <w:r w:rsidR="004B6D84">
        <w:rPr>
          <w:lang w:val="sv-SE"/>
        </w:rPr>
        <w:t>d</w:t>
      </w:r>
      <w:r w:rsidR="00B94873">
        <w:rPr>
          <w:lang w:val="sv-SE"/>
        </w:rPr>
        <w:t>agnostiken</w:t>
      </w:r>
      <w:proofErr w:type="spellEnd"/>
      <w:r w:rsidR="00B617D5">
        <w:rPr>
          <w:lang w:val="sv-SE"/>
        </w:rPr>
        <w:t>.</w:t>
      </w:r>
    </w:p>
    <w:p w14:paraId="52EB7A0C" w14:textId="77777777" w:rsidR="00B617D5" w:rsidRDefault="00B617D5">
      <w:pPr>
        <w:rPr>
          <w:lang w:val="sv-SE"/>
        </w:rPr>
      </w:pPr>
    </w:p>
    <w:p w14:paraId="05399A35" w14:textId="45D9E322" w:rsidR="004B6D84" w:rsidRDefault="0043511A">
      <w:pPr>
        <w:rPr>
          <w:lang w:val="sv-SE"/>
        </w:rPr>
      </w:pPr>
      <w:r>
        <w:rPr>
          <w:lang w:val="sv-SE"/>
        </w:rPr>
        <w:t>Dag 2</w:t>
      </w:r>
    </w:p>
    <w:p w14:paraId="4966E578" w14:textId="77777777" w:rsidR="008B4471" w:rsidRDefault="0043511A">
      <w:pPr>
        <w:rPr>
          <w:lang w:val="sv-SE"/>
        </w:rPr>
      </w:pPr>
      <w:r>
        <w:rPr>
          <w:lang w:val="sv-SE"/>
        </w:rPr>
        <w:t xml:space="preserve">Gick vi igenom BIRADS </w:t>
      </w:r>
      <w:proofErr w:type="spellStart"/>
      <w:r>
        <w:rPr>
          <w:lang w:val="en-GB"/>
        </w:rPr>
        <w:t>kategorier</w:t>
      </w:r>
      <w:proofErr w:type="spellEnd"/>
      <w:r w:rsidR="001F43D8">
        <w:rPr>
          <w:lang w:val="en-GB"/>
        </w:rPr>
        <w:t xml:space="preserve"> p</w:t>
      </w:r>
      <w:r w:rsidR="001F43D8">
        <w:rPr>
          <w:lang w:val="sv-SE"/>
        </w:rPr>
        <w:t xml:space="preserve">å mammografi, </w:t>
      </w:r>
      <w:proofErr w:type="spellStart"/>
      <w:r w:rsidR="001F43D8">
        <w:rPr>
          <w:lang w:val="sv-SE"/>
        </w:rPr>
        <w:t>ult</w:t>
      </w:r>
      <w:proofErr w:type="spellEnd"/>
      <w:r w:rsidR="006933D4">
        <w:rPr>
          <w:lang w:val="sv-SE"/>
        </w:rPr>
        <w:t>, o</w:t>
      </w:r>
      <w:r w:rsidR="001F43D8">
        <w:rPr>
          <w:lang w:val="sv-SE"/>
        </w:rPr>
        <w:t xml:space="preserve">ch MRI och hur kan man </w:t>
      </w:r>
      <w:r w:rsidR="00DD4691">
        <w:rPr>
          <w:lang w:val="sv-SE"/>
        </w:rPr>
        <w:t>implementera interventioner på bröst via ultraljud</w:t>
      </w:r>
      <w:r w:rsidR="006933D4">
        <w:rPr>
          <w:lang w:val="sv-SE"/>
        </w:rPr>
        <w:t>.</w:t>
      </w:r>
      <w:r w:rsidR="00C11727">
        <w:rPr>
          <w:lang w:val="sv-SE"/>
        </w:rPr>
        <w:t xml:space="preserve">. Vi tränade på </w:t>
      </w:r>
      <w:r w:rsidR="00987CCF">
        <w:rPr>
          <w:lang w:val="sv-SE"/>
        </w:rPr>
        <w:t xml:space="preserve">core </w:t>
      </w:r>
      <w:proofErr w:type="spellStart"/>
      <w:r w:rsidR="00987CCF">
        <w:rPr>
          <w:lang w:val="sv-SE"/>
        </w:rPr>
        <w:t>biopsier</w:t>
      </w:r>
      <w:proofErr w:type="spellEnd"/>
      <w:r w:rsidR="00987CCF">
        <w:rPr>
          <w:lang w:val="sv-SE"/>
        </w:rPr>
        <w:t xml:space="preserve"> och vacuum </w:t>
      </w:r>
      <w:proofErr w:type="spellStart"/>
      <w:r w:rsidR="00987CCF">
        <w:rPr>
          <w:lang w:val="sv-SE"/>
        </w:rPr>
        <w:t>exisioner</w:t>
      </w:r>
      <w:proofErr w:type="spellEnd"/>
      <w:r w:rsidR="006D2F11">
        <w:rPr>
          <w:lang w:val="sv-SE"/>
        </w:rPr>
        <w:t xml:space="preserve">. </w:t>
      </w:r>
      <w:r w:rsidR="00462031">
        <w:rPr>
          <w:lang w:val="sv-SE"/>
        </w:rPr>
        <w:t xml:space="preserve"> </w:t>
      </w:r>
    </w:p>
    <w:p w14:paraId="1D4E151E" w14:textId="0B7E0324" w:rsidR="0043511A" w:rsidRDefault="00462031">
      <w:pPr>
        <w:rPr>
          <w:lang w:val="sv-SE"/>
        </w:rPr>
      </w:pPr>
      <w:r>
        <w:rPr>
          <w:lang w:val="sv-SE"/>
        </w:rPr>
        <w:t>Vi fick höra om de</w:t>
      </w:r>
      <w:r w:rsidR="006A70AD">
        <w:rPr>
          <w:lang w:val="sv-SE"/>
        </w:rPr>
        <w:t>-</w:t>
      </w:r>
      <w:r>
        <w:rPr>
          <w:lang w:val="sv-SE"/>
        </w:rPr>
        <w:t>e</w:t>
      </w:r>
      <w:r w:rsidR="008E1F70">
        <w:rPr>
          <w:lang w:val="sv-SE"/>
        </w:rPr>
        <w:t>s</w:t>
      </w:r>
      <w:r>
        <w:rPr>
          <w:lang w:val="sv-SE"/>
        </w:rPr>
        <w:t>ka</w:t>
      </w:r>
      <w:r w:rsidR="000A5A0D">
        <w:rPr>
          <w:lang w:val="sv-SE"/>
        </w:rPr>
        <w:t>lation av</w:t>
      </w:r>
      <w:r w:rsidR="00791902">
        <w:rPr>
          <w:lang w:val="sv-SE"/>
        </w:rPr>
        <w:t xml:space="preserve"> bröstkirurgi</w:t>
      </w:r>
      <w:r w:rsidR="009202CE">
        <w:rPr>
          <w:lang w:val="sv-SE"/>
        </w:rPr>
        <w:t xml:space="preserve"> inom åren</w:t>
      </w:r>
      <w:r w:rsidR="006A70AD">
        <w:rPr>
          <w:lang w:val="sv-SE"/>
        </w:rPr>
        <w:t xml:space="preserve"> </w:t>
      </w:r>
      <w:r w:rsidR="008E1F70">
        <w:rPr>
          <w:lang w:val="sv-SE"/>
        </w:rPr>
        <w:t xml:space="preserve">, hur kan man staga </w:t>
      </w:r>
      <w:proofErr w:type="spellStart"/>
      <w:r w:rsidR="008E1F70">
        <w:rPr>
          <w:lang w:val="sv-SE"/>
        </w:rPr>
        <w:t>axillen</w:t>
      </w:r>
      <w:proofErr w:type="spellEnd"/>
      <w:r w:rsidR="008E1F70">
        <w:rPr>
          <w:lang w:val="sv-SE"/>
        </w:rPr>
        <w:t xml:space="preserve"> och </w:t>
      </w:r>
      <w:r w:rsidR="00C46454">
        <w:rPr>
          <w:lang w:val="sv-SE"/>
        </w:rPr>
        <w:t>vad har framtiden att</w:t>
      </w:r>
      <w:r w:rsidR="008B4471">
        <w:rPr>
          <w:lang w:val="sv-SE"/>
        </w:rPr>
        <w:t xml:space="preserve"> </w:t>
      </w:r>
      <w:r w:rsidR="00C46454">
        <w:rPr>
          <w:lang w:val="sv-SE"/>
        </w:rPr>
        <w:t xml:space="preserve">erbjuda samt hur </w:t>
      </w:r>
      <w:r w:rsidR="008B3CC0">
        <w:rPr>
          <w:lang w:val="sv-SE"/>
        </w:rPr>
        <w:t xml:space="preserve">ultraljud kan </w:t>
      </w:r>
      <w:r w:rsidR="00F80D9E">
        <w:rPr>
          <w:lang w:val="sv-SE"/>
        </w:rPr>
        <w:t>vara e</w:t>
      </w:r>
      <w:r w:rsidR="00C46454">
        <w:rPr>
          <w:lang w:val="sv-SE"/>
        </w:rPr>
        <w:t xml:space="preserve">tt </w:t>
      </w:r>
      <w:r w:rsidR="00F80D9E">
        <w:rPr>
          <w:lang w:val="sv-SE"/>
        </w:rPr>
        <w:t xml:space="preserve">signifikant verktyg under uppföljning </w:t>
      </w:r>
      <w:r w:rsidR="00BE4D4B">
        <w:rPr>
          <w:lang w:val="sv-SE"/>
        </w:rPr>
        <w:t xml:space="preserve">på </w:t>
      </w:r>
      <w:proofErr w:type="spellStart"/>
      <w:r w:rsidR="00BE4D4B">
        <w:rPr>
          <w:lang w:val="sv-SE"/>
        </w:rPr>
        <w:t>neoadjuvanta</w:t>
      </w:r>
      <w:proofErr w:type="spellEnd"/>
      <w:r w:rsidR="00BE4D4B">
        <w:rPr>
          <w:lang w:val="sv-SE"/>
        </w:rPr>
        <w:t xml:space="preserve"> patienter</w:t>
      </w:r>
    </w:p>
    <w:p w14:paraId="242C33E2" w14:textId="4ECF27B6" w:rsidR="00C46454" w:rsidRDefault="00C46454">
      <w:pPr>
        <w:rPr>
          <w:lang w:val="sv-SE"/>
        </w:rPr>
      </w:pPr>
    </w:p>
    <w:p w14:paraId="7C335D4F" w14:textId="38427D24" w:rsidR="00C46454" w:rsidRDefault="00C46454">
      <w:pPr>
        <w:rPr>
          <w:lang w:val="sv-SE"/>
        </w:rPr>
      </w:pPr>
      <w:r>
        <w:rPr>
          <w:lang w:val="sv-SE"/>
        </w:rPr>
        <w:t>Dag 3</w:t>
      </w:r>
    </w:p>
    <w:p w14:paraId="70F21180" w14:textId="69DE390F" w:rsidR="00A1312E" w:rsidRDefault="00594C53">
      <w:pPr>
        <w:rPr>
          <w:lang w:val="sv-SE"/>
        </w:rPr>
      </w:pPr>
      <w:r>
        <w:rPr>
          <w:lang w:val="sv-SE"/>
        </w:rPr>
        <w:t xml:space="preserve">Fick vi fakta om hur man kan rapportera sina bröströntgenundersökningar på </w:t>
      </w:r>
      <w:r w:rsidR="009128B2">
        <w:rPr>
          <w:lang w:val="sv-SE"/>
        </w:rPr>
        <w:t>et</w:t>
      </w:r>
      <w:r w:rsidR="008F7BC0">
        <w:rPr>
          <w:lang w:val="sv-SE"/>
        </w:rPr>
        <w:t>t</w:t>
      </w:r>
      <w:r w:rsidR="009128B2">
        <w:rPr>
          <w:lang w:val="sv-SE"/>
        </w:rPr>
        <w:t xml:space="preserve"> strukturerad</w:t>
      </w:r>
      <w:r w:rsidR="008F7BC0">
        <w:rPr>
          <w:lang w:val="sv-SE"/>
        </w:rPr>
        <w:t xml:space="preserve"> sätt.</w:t>
      </w:r>
    </w:p>
    <w:p w14:paraId="03B7AEC0" w14:textId="53C5DE74" w:rsidR="00E76F01" w:rsidRDefault="009447FD">
      <w:pPr>
        <w:rPr>
          <w:lang w:val="sv-SE"/>
        </w:rPr>
      </w:pPr>
      <w:r>
        <w:rPr>
          <w:lang w:val="sv-SE"/>
        </w:rPr>
        <w:t xml:space="preserve"> </w:t>
      </w:r>
      <w:r w:rsidR="008F7BC0">
        <w:rPr>
          <w:lang w:val="sv-SE"/>
        </w:rPr>
        <w:t>Hu</w:t>
      </w:r>
      <w:r>
        <w:rPr>
          <w:lang w:val="sv-SE"/>
        </w:rPr>
        <w:t xml:space="preserve">r och när ska vi erbjuda </w:t>
      </w:r>
      <w:proofErr w:type="spellStart"/>
      <w:r>
        <w:rPr>
          <w:lang w:val="sv-SE"/>
        </w:rPr>
        <w:t>neoadjuvant</w:t>
      </w:r>
      <w:proofErr w:type="spellEnd"/>
      <w:r>
        <w:rPr>
          <w:lang w:val="sv-SE"/>
        </w:rPr>
        <w:t xml:space="preserve"> </w:t>
      </w:r>
      <w:r w:rsidR="00745705">
        <w:rPr>
          <w:lang w:val="sv-SE"/>
        </w:rPr>
        <w:t xml:space="preserve">och </w:t>
      </w:r>
      <w:proofErr w:type="spellStart"/>
      <w:r w:rsidR="002814BC">
        <w:rPr>
          <w:lang w:val="sv-SE"/>
        </w:rPr>
        <w:t>adjuvant</w:t>
      </w:r>
      <w:proofErr w:type="spellEnd"/>
      <w:r w:rsidR="002814BC">
        <w:rPr>
          <w:lang w:val="sv-SE"/>
        </w:rPr>
        <w:t xml:space="preserve"> behandling</w:t>
      </w:r>
      <w:r w:rsidR="00E76F01">
        <w:rPr>
          <w:lang w:val="sv-SE"/>
        </w:rPr>
        <w:t xml:space="preserve"> och hu</w:t>
      </w:r>
      <w:r w:rsidR="00E76F01">
        <w:rPr>
          <w:lang w:val="sv-SE"/>
        </w:rPr>
        <w:t>r ska man följa upp bröst cancer  patienter efter avslutat behandlingar</w:t>
      </w:r>
      <w:r w:rsidR="00E76F01">
        <w:rPr>
          <w:lang w:val="sv-SE"/>
        </w:rPr>
        <w:t>.</w:t>
      </w:r>
    </w:p>
    <w:p w14:paraId="69C7982E" w14:textId="39CCA6B1" w:rsidR="00F9606E" w:rsidRDefault="00347443">
      <w:pPr>
        <w:rPr>
          <w:lang w:val="sv-SE"/>
        </w:rPr>
      </w:pPr>
      <w:r>
        <w:rPr>
          <w:lang w:val="sv-SE"/>
        </w:rPr>
        <w:t xml:space="preserve">Man gick igenom </w:t>
      </w:r>
      <w:r w:rsidR="004239FE">
        <w:rPr>
          <w:lang w:val="sv-SE"/>
        </w:rPr>
        <w:t>behandlingen med</w:t>
      </w:r>
      <w:r w:rsidR="00530A2D">
        <w:rPr>
          <w:lang w:val="sv-SE"/>
        </w:rPr>
        <w:t xml:space="preserve"> postoperativ strålning</w:t>
      </w:r>
      <w:r w:rsidR="000438AB">
        <w:rPr>
          <w:lang w:val="sv-SE"/>
        </w:rPr>
        <w:t xml:space="preserve"> </w:t>
      </w:r>
      <w:r w:rsidR="00112409">
        <w:rPr>
          <w:lang w:val="sv-SE"/>
        </w:rPr>
        <w:t xml:space="preserve">efter partiell </w:t>
      </w:r>
      <w:proofErr w:type="spellStart"/>
      <w:r w:rsidR="00112409">
        <w:rPr>
          <w:lang w:val="sv-SE"/>
        </w:rPr>
        <w:t>mastektomi</w:t>
      </w:r>
      <w:proofErr w:type="spellEnd"/>
      <w:r w:rsidR="00112409">
        <w:rPr>
          <w:lang w:val="sv-SE"/>
        </w:rPr>
        <w:t xml:space="preserve">, </w:t>
      </w:r>
      <w:proofErr w:type="spellStart"/>
      <w:r w:rsidR="00112409">
        <w:rPr>
          <w:lang w:val="sv-SE"/>
        </w:rPr>
        <w:t>mastektomi</w:t>
      </w:r>
      <w:proofErr w:type="spellEnd"/>
      <w:r w:rsidR="00112409">
        <w:rPr>
          <w:lang w:val="sv-SE"/>
        </w:rPr>
        <w:t>,</w:t>
      </w:r>
      <w:r w:rsidR="00784B80">
        <w:rPr>
          <w:lang w:val="sv-SE"/>
        </w:rPr>
        <w:t xml:space="preserve"> </w:t>
      </w:r>
      <w:proofErr w:type="spellStart"/>
      <w:r w:rsidR="00784B80">
        <w:rPr>
          <w:lang w:val="sv-SE"/>
        </w:rPr>
        <w:t>hypofraktional</w:t>
      </w:r>
      <w:proofErr w:type="spellEnd"/>
      <w:r w:rsidR="00784B80">
        <w:rPr>
          <w:lang w:val="sv-SE"/>
        </w:rPr>
        <w:t xml:space="preserve"> </w:t>
      </w:r>
      <w:r w:rsidR="00E60341">
        <w:rPr>
          <w:lang w:val="sv-SE"/>
        </w:rPr>
        <w:t xml:space="preserve">schema och </w:t>
      </w:r>
      <w:proofErr w:type="spellStart"/>
      <w:r w:rsidR="00E60341">
        <w:rPr>
          <w:lang w:val="sv-SE"/>
        </w:rPr>
        <w:t>stereotaktisk</w:t>
      </w:r>
      <w:proofErr w:type="spellEnd"/>
      <w:r w:rsidR="00E60341">
        <w:rPr>
          <w:lang w:val="sv-SE"/>
        </w:rPr>
        <w:t xml:space="preserve"> radioterapi vid metastaser.</w:t>
      </w:r>
      <w:r w:rsidR="001C7960">
        <w:rPr>
          <w:lang w:val="sv-SE"/>
        </w:rPr>
        <w:t xml:space="preserve"> Vi fick höra hur </w:t>
      </w:r>
      <w:r w:rsidR="0074461B">
        <w:rPr>
          <w:lang w:val="sv-SE"/>
        </w:rPr>
        <w:t xml:space="preserve">ska man tänka och planera kirurgi </w:t>
      </w:r>
      <w:r w:rsidR="00857439">
        <w:rPr>
          <w:lang w:val="sv-SE"/>
        </w:rPr>
        <w:t xml:space="preserve">på bröst och </w:t>
      </w:r>
      <w:proofErr w:type="spellStart"/>
      <w:r w:rsidR="00857439">
        <w:rPr>
          <w:lang w:val="sv-SE"/>
        </w:rPr>
        <w:t>axillen</w:t>
      </w:r>
      <w:proofErr w:type="spellEnd"/>
      <w:r w:rsidR="00857439">
        <w:rPr>
          <w:lang w:val="sv-SE"/>
        </w:rPr>
        <w:t xml:space="preserve"> </w:t>
      </w:r>
      <w:r w:rsidR="0074461B">
        <w:rPr>
          <w:lang w:val="sv-SE"/>
        </w:rPr>
        <w:t xml:space="preserve">efter </w:t>
      </w:r>
      <w:proofErr w:type="spellStart"/>
      <w:r w:rsidR="0074461B">
        <w:rPr>
          <w:lang w:val="sv-SE"/>
        </w:rPr>
        <w:t>neoadjuvant</w:t>
      </w:r>
      <w:proofErr w:type="spellEnd"/>
      <w:r w:rsidR="0074461B">
        <w:rPr>
          <w:lang w:val="sv-SE"/>
        </w:rPr>
        <w:t xml:space="preserve"> behandling</w:t>
      </w:r>
      <w:r w:rsidR="00E43663">
        <w:rPr>
          <w:lang w:val="sv-SE"/>
        </w:rPr>
        <w:t xml:space="preserve"> och vilka fördelar finns med det.</w:t>
      </w:r>
      <w:r w:rsidR="00EC008D">
        <w:rPr>
          <w:lang w:val="sv-SE"/>
        </w:rPr>
        <w:t xml:space="preserve"> Sista presentation handlade om </w:t>
      </w:r>
      <w:r w:rsidR="00192217">
        <w:rPr>
          <w:lang w:val="sv-SE"/>
        </w:rPr>
        <w:t>ärfligt bröstcancer oc</w:t>
      </w:r>
      <w:r w:rsidR="008A56CF">
        <w:rPr>
          <w:lang w:val="sv-SE"/>
        </w:rPr>
        <w:t xml:space="preserve">h internationella </w:t>
      </w:r>
      <w:r w:rsidR="00CC5ED1">
        <w:rPr>
          <w:lang w:val="sv-SE"/>
        </w:rPr>
        <w:t>guidelines</w:t>
      </w:r>
      <w:r w:rsidR="008A56CF">
        <w:rPr>
          <w:lang w:val="sv-SE"/>
        </w:rPr>
        <w:t xml:space="preserve"> som har betydelse till </w:t>
      </w:r>
      <w:r w:rsidR="00CC5ED1">
        <w:rPr>
          <w:lang w:val="sv-SE"/>
        </w:rPr>
        <w:t>denna grupp av patienter.</w:t>
      </w:r>
    </w:p>
    <w:p w14:paraId="194A8BB7" w14:textId="1F778F9B" w:rsidR="00CB6997" w:rsidRDefault="00CB6997">
      <w:pPr>
        <w:rPr>
          <w:lang w:val="sv-SE"/>
        </w:rPr>
      </w:pPr>
      <w:r>
        <w:rPr>
          <w:lang w:val="sv-SE"/>
        </w:rPr>
        <w:t xml:space="preserve">Vi sluttade med att träna på </w:t>
      </w:r>
      <w:proofErr w:type="spellStart"/>
      <w:r>
        <w:rPr>
          <w:lang w:val="sv-SE"/>
        </w:rPr>
        <w:t>stereotakti</w:t>
      </w:r>
      <w:r w:rsidR="000438AB">
        <w:rPr>
          <w:lang w:val="sv-SE"/>
        </w:rPr>
        <w:t>sk</w:t>
      </w:r>
      <w:r>
        <w:rPr>
          <w:lang w:val="sv-SE"/>
        </w:rPr>
        <w:t>a</w:t>
      </w:r>
      <w:proofErr w:type="spellEnd"/>
      <w:r>
        <w:rPr>
          <w:lang w:val="sv-SE"/>
        </w:rPr>
        <w:t xml:space="preserve"> core </w:t>
      </w:r>
      <w:proofErr w:type="spellStart"/>
      <w:r>
        <w:rPr>
          <w:lang w:val="sv-SE"/>
        </w:rPr>
        <w:t>biopsier</w:t>
      </w:r>
      <w:proofErr w:type="spellEnd"/>
      <w:r>
        <w:rPr>
          <w:lang w:val="sv-SE"/>
        </w:rPr>
        <w:t>.</w:t>
      </w:r>
    </w:p>
    <w:p w14:paraId="59EE1665" w14:textId="1DDE155B" w:rsidR="00CB6997" w:rsidRDefault="00CB6997">
      <w:pPr>
        <w:rPr>
          <w:lang w:val="sv-SE"/>
        </w:rPr>
      </w:pPr>
    </w:p>
    <w:p w14:paraId="6BE616C7" w14:textId="7CFC323C" w:rsidR="00CB6997" w:rsidRDefault="00CB6997">
      <w:pPr>
        <w:rPr>
          <w:lang w:val="sv-SE"/>
        </w:rPr>
      </w:pPr>
      <w:r>
        <w:rPr>
          <w:lang w:val="sv-SE"/>
        </w:rPr>
        <w:t xml:space="preserve">Det var en väldigt bra och lärorikt hands on </w:t>
      </w:r>
      <w:proofErr w:type="spellStart"/>
      <w:r>
        <w:rPr>
          <w:lang w:val="sv-SE"/>
        </w:rPr>
        <w:t>course</w:t>
      </w:r>
      <w:proofErr w:type="spellEnd"/>
      <w:r>
        <w:rPr>
          <w:lang w:val="sv-SE"/>
        </w:rPr>
        <w:t xml:space="preserve"> inom </w:t>
      </w:r>
      <w:proofErr w:type="spellStart"/>
      <w:r>
        <w:rPr>
          <w:lang w:val="sv-SE"/>
        </w:rPr>
        <w:t>bröstradiologi</w:t>
      </w:r>
      <w:proofErr w:type="spellEnd"/>
      <w:r w:rsidR="002E2A68">
        <w:rPr>
          <w:lang w:val="sv-SE"/>
        </w:rPr>
        <w:t>.</w:t>
      </w:r>
      <w:r w:rsidR="00614346">
        <w:rPr>
          <w:lang w:val="sv-SE"/>
        </w:rPr>
        <w:t>.</w:t>
      </w:r>
      <w:r>
        <w:rPr>
          <w:lang w:val="sv-SE"/>
        </w:rPr>
        <w:t xml:space="preserve"> </w:t>
      </w:r>
    </w:p>
    <w:p w14:paraId="4F93D9E7" w14:textId="158FEA1D" w:rsidR="00BE4D4B" w:rsidRDefault="00BE4D4B">
      <w:pPr>
        <w:rPr>
          <w:lang w:val="sv-SE"/>
        </w:rPr>
      </w:pPr>
    </w:p>
    <w:p w14:paraId="4D1518A6" w14:textId="3D5F8866" w:rsidR="00F52B99" w:rsidRDefault="00F52B99">
      <w:pPr>
        <w:rPr>
          <w:lang w:val="sv-SE"/>
        </w:rPr>
      </w:pPr>
    </w:p>
    <w:p w14:paraId="150080B5" w14:textId="533C5DBA" w:rsidR="00F52B99" w:rsidRDefault="00F52B99">
      <w:pPr>
        <w:rPr>
          <w:lang w:val="sv-SE"/>
        </w:rPr>
      </w:pPr>
      <w:r>
        <w:rPr>
          <w:lang w:val="sv-SE"/>
        </w:rPr>
        <w:t>Ira Oikonomou</w:t>
      </w:r>
    </w:p>
    <w:p w14:paraId="4DE4778B" w14:textId="588D5274" w:rsidR="00F52B99" w:rsidRPr="001F43D8" w:rsidRDefault="00D640E0">
      <w:pPr>
        <w:rPr>
          <w:lang w:val="sv-SE"/>
        </w:rPr>
      </w:pPr>
      <w:r>
        <w:rPr>
          <w:lang w:val="sv-SE"/>
        </w:rPr>
        <w:t>MD, PhD, FEBS, CEBS, FACS</w:t>
      </w:r>
    </w:p>
    <w:sectPr w:rsidR="00F52B99" w:rsidRPr="001F4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81"/>
    <w:rsid w:val="000017FB"/>
    <w:rsid w:val="000065E1"/>
    <w:rsid w:val="000438AB"/>
    <w:rsid w:val="0008008C"/>
    <w:rsid w:val="000A5A0D"/>
    <w:rsid w:val="000E71BE"/>
    <w:rsid w:val="00112409"/>
    <w:rsid w:val="00124D78"/>
    <w:rsid w:val="001366D3"/>
    <w:rsid w:val="00192217"/>
    <w:rsid w:val="001C5ADF"/>
    <w:rsid w:val="001C7960"/>
    <w:rsid w:val="001F43D8"/>
    <w:rsid w:val="00215FE1"/>
    <w:rsid w:val="00227CFE"/>
    <w:rsid w:val="002814BC"/>
    <w:rsid w:val="002E2A68"/>
    <w:rsid w:val="00347443"/>
    <w:rsid w:val="003750DE"/>
    <w:rsid w:val="003F05E5"/>
    <w:rsid w:val="004239FE"/>
    <w:rsid w:val="0043511A"/>
    <w:rsid w:val="00462031"/>
    <w:rsid w:val="00480618"/>
    <w:rsid w:val="004B6D84"/>
    <w:rsid w:val="00530A2D"/>
    <w:rsid w:val="00564BAD"/>
    <w:rsid w:val="005659BD"/>
    <w:rsid w:val="00594C53"/>
    <w:rsid w:val="00614346"/>
    <w:rsid w:val="006933D4"/>
    <w:rsid w:val="006A70AD"/>
    <w:rsid w:val="006D2F11"/>
    <w:rsid w:val="00721F40"/>
    <w:rsid w:val="0074461B"/>
    <w:rsid w:val="00745705"/>
    <w:rsid w:val="00784B80"/>
    <w:rsid w:val="00791902"/>
    <w:rsid w:val="008566F3"/>
    <w:rsid w:val="00857439"/>
    <w:rsid w:val="008A56CF"/>
    <w:rsid w:val="008B3CC0"/>
    <w:rsid w:val="008B4471"/>
    <w:rsid w:val="008E1F70"/>
    <w:rsid w:val="008F7BC0"/>
    <w:rsid w:val="009128B2"/>
    <w:rsid w:val="009202CE"/>
    <w:rsid w:val="009447FD"/>
    <w:rsid w:val="00987CCF"/>
    <w:rsid w:val="009F3E81"/>
    <w:rsid w:val="00A1312E"/>
    <w:rsid w:val="00A35551"/>
    <w:rsid w:val="00B15A3A"/>
    <w:rsid w:val="00B47134"/>
    <w:rsid w:val="00B617D5"/>
    <w:rsid w:val="00B85338"/>
    <w:rsid w:val="00B94873"/>
    <w:rsid w:val="00BE4D4B"/>
    <w:rsid w:val="00C11727"/>
    <w:rsid w:val="00C46454"/>
    <w:rsid w:val="00C85100"/>
    <w:rsid w:val="00C85D7A"/>
    <w:rsid w:val="00CB6997"/>
    <w:rsid w:val="00CC5ED1"/>
    <w:rsid w:val="00D03117"/>
    <w:rsid w:val="00D640E0"/>
    <w:rsid w:val="00DD4691"/>
    <w:rsid w:val="00E43663"/>
    <w:rsid w:val="00E60341"/>
    <w:rsid w:val="00E76F01"/>
    <w:rsid w:val="00EA1C1F"/>
    <w:rsid w:val="00EC008D"/>
    <w:rsid w:val="00F14230"/>
    <w:rsid w:val="00F17DCE"/>
    <w:rsid w:val="00F52B99"/>
    <w:rsid w:val="00F80D9E"/>
    <w:rsid w:val="00F9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381593"/>
  <w15:chartTrackingRefBased/>
  <w15:docId w15:val="{52780255-2BD7-F344-BECC-A272701A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SE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Oikonomou</dc:creator>
  <cp:keywords/>
  <dc:description/>
  <cp:lastModifiedBy>Ira Oikonomou</cp:lastModifiedBy>
  <cp:revision>2</cp:revision>
  <dcterms:created xsi:type="dcterms:W3CDTF">2022-10-12T18:01:00Z</dcterms:created>
  <dcterms:modified xsi:type="dcterms:W3CDTF">2022-10-12T18:01:00Z</dcterms:modified>
</cp:coreProperties>
</file>